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34" w:rsidRPr="005C5245" w:rsidRDefault="00A60334" w:rsidP="00A60334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5C5245">
        <w:rPr>
          <w:b/>
          <w:bCs/>
        </w:rPr>
        <w:t xml:space="preserve">Oświadczenie </w:t>
      </w:r>
    </w:p>
    <w:p w:rsidR="00A60334" w:rsidRDefault="00A60334" w:rsidP="00A6033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</w:t>
      </w:r>
    </w:p>
    <w:p w:rsidR="000D129C" w:rsidRDefault="000D129C" w:rsidP="000D129C">
      <w:pPr>
        <w:pStyle w:val="Default"/>
        <w:spacing w:line="276" w:lineRule="auto"/>
      </w:pPr>
      <w:r>
        <w:t>Ja niżej</w:t>
      </w:r>
    </w:p>
    <w:p w:rsidR="00A60334" w:rsidRPr="005C5245" w:rsidRDefault="000D129C" w:rsidP="000D129C">
      <w:pPr>
        <w:pStyle w:val="Default"/>
        <w:spacing w:line="276" w:lineRule="auto"/>
      </w:pPr>
      <w:r>
        <w:t>p</w:t>
      </w:r>
      <w:r w:rsidR="00A60334" w:rsidRPr="005C5245">
        <w:t>odpisany(a).........................................................................................................................</w:t>
      </w:r>
    </w:p>
    <w:p w:rsidR="00A60334" w:rsidRPr="005C5245" w:rsidRDefault="00A60334" w:rsidP="00A60334">
      <w:pPr>
        <w:pStyle w:val="Default"/>
        <w:spacing w:line="276" w:lineRule="auto"/>
        <w:jc w:val="both"/>
      </w:pPr>
      <w:r w:rsidRPr="005C5245">
        <w:t>świadomy/a odpowiedzialności karnej za fałszywe zeznania wynikające z art. 233 k.k. („Kto składając zeznanie mające s</w:t>
      </w:r>
      <w:r w:rsidR="000D129C">
        <w:t>łużyć za dowód w postępowaniu są</w:t>
      </w:r>
      <w:r w:rsidRPr="005C5245">
        <w:t>dowym lub innym postępowaniu prowadzonym na podstawie ustawy, zeznaje nieprawdę lub zataja prawdę, podlega karze pozbawienia wo</w:t>
      </w:r>
      <w:r w:rsidR="000D129C">
        <w:t>lności od 6 miesięcy do 8 lat.).</w:t>
      </w:r>
    </w:p>
    <w:p w:rsidR="000D129C" w:rsidRDefault="00A60334" w:rsidP="00A60334">
      <w:pPr>
        <w:pStyle w:val="Default"/>
        <w:numPr>
          <w:ilvl w:val="0"/>
          <w:numId w:val="2"/>
        </w:numPr>
        <w:spacing w:line="276" w:lineRule="auto"/>
        <w:jc w:val="both"/>
      </w:pPr>
      <w:r w:rsidRPr="005C5245">
        <w:t>Oświadczam, że posiadam obywatelstwo polskie</w:t>
      </w:r>
      <w:r w:rsidRPr="005C5245">
        <w:rPr>
          <w:b/>
          <w:bCs/>
        </w:rPr>
        <w:t xml:space="preserve"> </w:t>
      </w:r>
      <w:r w:rsidRPr="005C5245">
        <w:t>(z zastrzeżeniem ar</w:t>
      </w:r>
      <w:r>
        <w:t>t.11 ust. 2 i 3 ustawy o praco</w:t>
      </w:r>
      <w:r w:rsidR="000D129C">
        <w:t>wnikach samorządowych).</w:t>
      </w:r>
    </w:p>
    <w:p w:rsidR="000D129C" w:rsidRDefault="00A60334" w:rsidP="00496482">
      <w:pPr>
        <w:pStyle w:val="Default"/>
        <w:numPr>
          <w:ilvl w:val="0"/>
          <w:numId w:val="2"/>
        </w:numPr>
        <w:spacing w:line="276" w:lineRule="auto"/>
        <w:jc w:val="both"/>
      </w:pPr>
      <w:r w:rsidRPr="005C5245">
        <w:t>Oświadczam, że nie posiadam / posiadam*) pełną zdolność do czynności prawnych oraz korzys</w:t>
      </w:r>
      <w:r w:rsidR="000D129C">
        <w:t>tania z pełni praw publicznych.</w:t>
      </w:r>
    </w:p>
    <w:p w:rsidR="000D129C" w:rsidRDefault="00A60334" w:rsidP="00496482">
      <w:pPr>
        <w:pStyle w:val="Default"/>
        <w:numPr>
          <w:ilvl w:val="0"/>
          <w:numId w:val="2"/>
        </w:numPr>
        <w:spacing w:line="276" w:lineRule="auto"/>
        <w:jc w:val="both"/>
      </w:pPr>
      <w:r w:rsidRPr="005C5245">
        <w:t>Oświadczam,  że nie byłem/byłam*) skazany/skazana *) prawomocnym wyrokiem sądu za przestępstwo przeciwko mieniu, przeciwko obrotowi gospodarczemu, przeciwko działalności instytucji państwowych oraz samorządu terytorialnego, przeciwko wiarygodności dokumentów lub za przestępstwo skarbowe</w:t>
      </w:r>
      <w:r w:rsidR="003A124F">
        <w:t>.</w:t>
      </w:r>
    </w:p>
    <w:p w:rsidR="003A124F" w:rsidRDefault="009B094E" w:rsidP="00496482">
      <w:pPr>
        <w:pStyle w:val="Default"/>
        <w:numPr>
          <w:ilvl w:val="0"/>
          <w:numId w:val="2"/>
        </w:numPr>
        <w:spacing w:line="276" w:lineRule="auto"/>
        <w:jc w:val="both"/>
      </w:pPr>
      <w:r>
        <w:t>Oświadczam pod rygorem odpowiedzialności karnej za składanie fałszywych zeznań stosownie do art. 233 §1 Kodeksu Karnego, że nie figuruję/figuruję*) w bazie danych Rejestru Sprawców Przestępstw na Tle Seksualnym z dostępem ograniczonym i nie zostałem(</w:t>
      </w:r>
      <w:proofErr w:type="spellStart"/>
      <w:r>
        <w:t>am</w:t>
      </w:r>
      <w:proofErr w:type="spellEnd"/>
      <w:r>
        <w:t>)/zostałem(</w:t>
      </w:r>
      <w:proofErr w:type="spellStart"/>
      <w:r>
        <w:t>am</w:t>
      </w:r>
      <w:proofErr w:type="spellEnd"/>
      <w:r>
        <w:t>)*) skazany/a prawomocnym wyrokiem za inne przestępstwo umyślne.</w:t>
      </w:r>
    </w:p>
    <w:p w:rsidR="000D129C" w:rsidRDefault="000D129C" w:rsidP="00A60334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Oświadczam, że </w:t>
      </w:r>
      <w:r w:rsidRPr="005C5245">
        <w:t>nie byłem/byłam*)</w:t>
      </w:r>
      <w:r w:rsidRPr="000D129C">
        <w:t xml:space="preserve"> </w:t>
      </w:r>
      <w:r>
        <w:t>pozbawiony władzy rodzicielskiej oraz władza rodzicielska nie została mi zawieszona ani ograniczona.</w:t>
      </w:r>
    </w:p>
    <w:p w:rsidR="00A60334" w:rsidRDefault="00A60334" w:rsidP="000D129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C5245">
        <w:t>Oświadczam o braku przeciwwskazań w zakresie staniu zdrowia do wykonywania pracy na stanowisku urzędniczym,</w:t>
      </w:r>
      <w:r w:rsidR="000D129C">
        <w:rPr>
          <w:sz w:val="22"/>
          <w:szCs w:val="22"/>
        </w:rPr>
        <w:t xml:space="preserve"> </w:t>
      </w:r>
    </w:p>
    <w:p w:rsidR="00A60334" w:rsidRDefault="00A60334" w:rsidP="00A60334">
      <w:pPr>
        <w:pStyle w:val="Default"/>
        <w:spacing w:line="360" w:lineRule="auto"/>
        <w:jc w:val="both"/>
      </w:pPr>
      <w:r>
        <w:rPr>
          <w:rFonts w:ascii="Segoe UI" w:hAnsi="Segoe UI" w:cs="Segoe UI"/>
          <w:sz w:val="23"/>
          <w:szCs w:val="23"/>
        </w:rPr>
        <w:t xml:space="preserve">* </w:t>
      </w:r>
      <w:r>
        <w:rPr>
          <w:sz w:val="20"/>
          <w:szCs w:val="20"/>
        </w:rPr>
        <w:t>zaznacz właściwe</w:t>
      </w:r>
    </w:p>
    <w:p w:rsidR="00A60334" w:rsidRDefault="00A60334" w:rsidP="00A60334">
      <w:pPr>
        <w:pStyle w:val="Default"/>
      </w:pPr>
    </w:p>
    <w:p w:rsidR="00A60334" w:rsidRDefault="00A60334" w:rsidP="00A6033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………………………………………                         . ………………………………………. </w:t>
      </w:r>
    </w:p>
    <w:p w:rsidR="00A60334" w:rsidRDefault="00A60334" w:rsidP="00A60334">
      <w:pPr>
        <w:pStyle w:val="Default"/>
        <w:rPr>
          <w:b/>
          <w:bCs/>
        </w:rPr>
      </w:pPr>
      <w:r>
        <w:rPr>
          <w:sz w:val="20"/>
          <w:szCs w:val="20"/>
        </w:rPr>
        <w:t xml:space="preserve">                (miejscowość, data)                                                                        ( podpis kandydata) </w:t>
      </w:r>
      <w:r>
        <w:rPr>
          <w:b/>
          <w:bCs/>
          <w:sz w:val="20"/>
          <w:szCs w:val="20"/>
        </w:rPr>
        <w:t xml:space="preserve">       </w:t>
      </w:r>
      <w:r>
        <w:rPr>
          <w:b/>
          <w:bCs/>
        </w:rPr>
        <w:t xml:space="preserve">  </w:t>
      </w:r>
    </w:p>
    <w:p w:rsidR="00A60334" w:rsidRDefault="00A60334" w:rsidP="00A60334">
      <w:pPr>
        <w:pStyle w:val="Default"/>
        <w:rPr>
          <w:b/>
          <w:bCs/>
        </w:rPr>
      </w:pPr>
    </w:p>
    <w:p w:rsidR="00A60334" w:rsidRDefault="00A60334" w:rsidP="00A60334">
      <w:pPr>
        <w:pStyle w:val="Default"/>
        <w:rPr>
          <w:b/>
          <w:bCs/>
        </w:rPr>
      </w:pPr>
    </w:p>
    <w:p w:rsidR="00A60334" w:rsidRDefault="00A60334" w:rsidP="00A60334">
      <w:pPr>
        <w:pStyle w:val="Default"/>
        <w:rPr>
          <w:b/>
          <w:bCs/>
        </w:rPr>
      </w:pPr>
    </w:p>
    <w:p w:rsidR="00A60334" w:rsidRDefault="00A60334" w:rsidP="00A60334">
      <w:pPr>
        <w:pStyle w:val="Default"/>
        <w:rPr>
          <w:b/>
          <w:bCs/>
        </w:rPr>
      </w:pPr>
      <w:r>
        <w:rPr>
          <w:b/>
          <w:bCs/>
        </w:rPr>
        <w:t xml:space="preserve">              Oświadczenie o wyrażeniu zgody na przetwarzanie danych osobowych </w:t>
      </w:r>
    </w:p>
    <w:p w:rsidR="00A60334" w:rsidRDefault="00A60334" w:rsidP="00A60334">
      <w:pPr>
        <w:pStyle w:val="Default"/>
        <w:jc w:val="both"/>
        <w:rPr>
          <w:b/>
          <w:bCs/>
        </w:rPr>
      </w:pPr>
    </w:p>
    <w:p w:rsidR="00A60334" w:rsidRPr="005C5245" w:rsidRDefault="00A60334" w:rsidP="00A60334">
      <w:pPr>
        <w:pStyle w:val="Default"/>
        <w:spacing w:line="360" w:lineRule="auto"/>
        <w:jc w:val="both"/>
      </w:pPr>
      <w:r w:rsidRPr="005C5245">
        <w:t xml:space="preserve">Ja niżej podpisany(a).............................................................................................................. </w:t>
      </w:r>
    </w:p>
    <w:p w:rsidR="00A60334" w:rsidRDefault="00A60334" w:rsidP="00A60334">
      <w:pPr>
        <w:pStyle w:val="Default"/>
        <w:spacing w:line="276" w:lineRule="auto"/>
        <w:jc w:val="both"/>
      </w:pPr>
      <w:r w:rsidRPr="005C5245">
        <w:t xml:space="preserve">oświadczam, że zapoznałem/zapoznałam się z Klauzulą informacyjną o przetwarzaniu danych osobowych kandydatów </w:t>
      </w:r>
      <w:r w:rsidR="00246C92">
        <w:t>aplikujących</w:t>
      </w:r>
      <w:r>
        <w:t xml:space="preserve"> na wolne stanowisko</w:t>
      </w:r>
      <w:r w:rsidRPr="005C5245">
        <w:t xml:space="preserve"> w Miejskim  Ośrodku Pomocy Społecznej w Sulejówku,  stanowiącą załącznik do niniejszego oświadczenia. Wyrażam dobrowolnie i świadomie zgodę na przetwarzanie moich danych osobowych zawartych w ofercie pracy dla potrzeb niezbędnych do przeprowadzenia </w:t>
      </w:r>
      <w:r>
        <w:t xml:space="preserve">naboru przez administratora </w:t>
      </w:r>
    </w:p>
    <w:p w:rsidR="00A60334" w:rsidRPr="005C5245" w:rsidRDefault="00A60334" w:rsidP="00A60334">
      <w:pPr>
        <w:pStyle w:val="Default"/>
        <w:spacing w:line="276" w:lineRule="auto"/>
        <w:jc w:val="both"/>
      </w:pPr>
      <w:r>
        <w:t>danych o</w:t>
      </w:r>
      <w:r w:rsidRPr="005C5245">
        <w:t xml:space="preserve">sobowych w Miejskim Ośrodku Pomocy Społecznej w Sulejówku  zgodnie z obowiązującymi przepisami w zakresie ochrony danych osobowych. </w:t>
      </w:r>
    </w:p>
    <w:p w:rsidR="00A60334" w:rsidRDefault="00A60334" w:rsidP="00A60334">
      <w:pPr>
        <w:pStyle w:val="Default"/>
        <w:spacing w:line="276" w:lineRule="auto"/>
        <w:jc w:val="both"/>
        <w:rPr>
          <w:sz w:val="23"/>
          <w:szCs w:val="23"/>
        </w:rPr>
      </w:pPr>
    </w:p>
    <w:p w:rsidR="00A60334" w:rsidRDefault="00A60334" w:rsidP="00A60334">
      <w:pPr>
        <w:pStyle w:val="Default"/>
        <w:rPr>
          <w:sz w:val="20"/>
          <w:szCs w:val="20"/>
        </w:rPr>
      </w:pPr>
      <w:r>
        <w:rPr>
          <w:sz w:val="23"/>
          <w:szCs w:val="23"/>
        </w:rPr>
        <w:t>…………………….................                                             …………………. …………………</w:t>
      </w:r>
      <w:r>
        <w:rPr>
          <w:sz w:val="20"/>
          <w:szCs w:val="20"/>
        </w:rPr>
        <w:t xml:space="preserve">    (miejscowość, data)                                                                                (podpis kandydata) </w:t>
      </w:r>
    </w:p>
    <w:p w:rsidR="00A60334" w:rsidRPr="005C5245" w:rsidRDefault="00A60334" w:rsidP="004262CE">
      <w:pPr>
        <w:pStyle w:val="Default"/>
        <w:pageBreakBefore/>
        <w:jc w:val="center"/>
        <w:rPr>
          <w:b/>
          <w:bCs/>
          <w:u w:val="single"/>
        </w:rPr>
      </w:pPr>
      <w:r w:rsidRPr="005C5245">
        <w:rPr>
          <w:b/>
          <w:bCs/>
        </w:rPr>
        <w:lastRenderedPageBreak/>
        <w:t>Klauzula informacyjna</w:t>
      </w:r>
    </w:p>
    <w:p w:rsidR="00A60334" w:rsidRPr="005C5245" w:rsidRDefault="00A60334" w:rsidP="00A60334">
      <w:pPr>
        <w:pStyle w:val="Default"/>
        <w:jc w:val="center"/>
      </w:pPr>
      <w:r w:rsidRPr="005C5245">
        <w:rPr>
          <w:b/>
          <w:bCs/>
          <w:u w:val="single"/>
        </w:rPr>
        <w:t xml:space="preserve">o przetwarzaniu danych osobowych kandydatów na </w:t>
      </w:r>
      <w:r w:rsidR="00BD4544">
        <w:rPr>
          <w:b/>
          <w:bCs/>
          <w:u w:val="single"/>
        </w:rPr>
        <w:t xml:space="preserve">wolne </w:t>
      </w:r>
      <w:r w:rsidRPr="005C5245">
        <w:rPr>
          <w:b/>
          <w:bCs/>
          <w:u w:val="single"/>
        </w:rPr>
        <w:t xml:space="preserve">stanowisko w Miejskim Ośrodku Pomocy Społecznej w Sulejówku </w:t>
      </w:r>
    </w:p>
    <w:p w:rsidR="00A60334" w:rsidRPr="005C5245" w:rsidRDefault="00A60334" w:rsidP="00A60334">
      <w:pPr>
        <w:pStyle w:val="Default"/>
        <w:jc w:val="center"/>
      </w:pPr>
    </w:p>
    <w:p w:rsidR="00A60334" w:rsidRPr="005C5245" w:rsidRDefault="00A60334" w:rsidP="00A60334">
      <w:pPr>
        <w:pStyle w:val="Default"/>
        <w:jc w:val="both"/>
      </w:pPr>
      <w:r w:rsidRPr="005C5245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informuję, iż: </w:t>
      </w:r>
    </w:p>
    <w:p w:rsidR="003217B7" w:rsidRDefault="00A60334" w:rsidP="001D2CC1">
      <w:pPr>
        <w:pStyle w:val="Default"/>
        <w:numPr>
          <w:ilvl w:val="0"/>
          <w:numId w:val="3"/>
        </w:numPr>
        <w:spacing w:after="148"/>
        <w:jc w:val="both"/>
      </w:pPr>
      <w:r w:rsidRPr="005C5245">
        <w:t xml:space="preserve">Administratorem Pani/Pana danych osobowych jest Miejski Ośrodek Pomocy Społecznej w Sulejówku, 05-071 Sulejówek, ul Świętochowskiego 4 (MOPS), </w:t>
      </w:r>
      <w:r w:rsidR="00B17FD9">
        <w:t>reprezentowany przez Dyrektora</w:t>
      </w:r>
      <w:r w:rsidRPr="005C5245">
        <w:t xml:space="preserve"> Miejsk</w:t>
      </w:r>
      <w:r w:rsidR="003217B7">
        <w:t>iego Ośrodka Pomocy Społecznej.</w:t>
      </w:r>
    </w:p>
    <w:p w:rsidR="003217B7" w:rsidRDefault="00A60334" w:rsidP="00B33579">
      <w:pPr>
        <w:pStyle w:val="Default"/>
        <w:numPr>
          <w:ilvl w:val="0"/>
          <w:numId w:val="3"/>
        </w:numPr>
        <w:spacing w:after="148"/>
        <w:jc w:val="both"/>
      </w:pPr>
      <w:r w:rsidRPr="005C5245">
        <w:t xml:space="preserve"> Administrator wyznaczył Inspektora Ochrony Danych, z którym można skontaktować się w każdej sprawie dotyczącej przetwarzania Pani/Pana danych osobowych; adres pocztowy: </w:t>
      </w:r>
      <w:proofErr w:type="spellStart"/>
      <w:r w:rsidRPr="005C5245">
        <w:t>j.w</w:t>
      </w:r>
      <w:proofErr w:type="spellEnd"/>
      <w:r w:rsidRPr="005C5245">
        <w:t xml:space="preserve">. lub adres e-mail: iod@mopssulejowek.pl. </w:t>
      </w:r>
    </w:p>
    <w:p w:rsidR="003217B7" w:rsidRDefault="00A60334" w:rsidP="00BF2CFC">
      <w:pPr>
        <w:pStyle w:val="Default"/>
        <w:numPr>
          <w:ilvl w:val="0"/>
          <w:numId w:val="3"/>
        </w:numPr>
        <w:spacing w:after="148"/>
        <w:jc w:val="both"/>
      </w:pPr>
      <w:r w:rsidRPr="005C5245">
        <w:t>Pani/Pana dane osobowe będą p</w:t>
      </w:r>
      <w:bookmarkStart w:id="0" w:name="_GoBack"/>
      <w:bookmarkEnd w:id="0"/>
      <w:r w:rsidRPr="005C5245">
        <w:t xml:space="preserve">rzetwarzane w celu niezbędnym do realizacji naboru na wolne stanowisko urzędnicze w oparciu o zgodę, na podstawie art. 6 ust. 1 lit. a) RODO, w zakresie niewymienionym w art. 221 § 1 Kodeksu pracy, ani w innych przepisach szczególnych znajdujących zastosowanie w myśl art. 221 § 4 Kodeksu pracy, a także w oparciu o art. 6 ust. 1 lit. b) RODO w celu zawarcia umowy o pracę, art. 6 ust. 1 lit. c) RODO w celu wykonania obowiązków prawnych ciążących na Administratorze, w zakresie wskazanym w art. 221 § 1 Kodeksu pracy oraz w zakresie, w jakim przewidują to przepisy szczególne w myśl art. 221 § 4 Kodeksu pracy. Dobrowolne podanie w składanej ofercie wszelkich danych niewymaganych przepisami prawa jest traktowane jak wyrażenie zgody na ich przetwarzanie. W odniesieniu do takich informacji przysługuje kandydatowi prawo cofnięcia zgody oraz żądania ich sprostowania. Zgodę można cofnąć drogą, którą została wyrażona. </w:t>
      </w:r>
    </w:p>
    <w:p w:rsidR="003217B7" w:rsidRDefault="00A60334" w:rsidP="002B66AA">
      <w:pPr>
        <w:pStyle w:val="Default"/>
        <w:numPr>
          <w:ilvl w:val="0"/>
          <w:numId w:val="3"/>
        </w:numPr>
        <w:spacing w:after="148"/>
        <w:jc w:val="both"/>
      </w:pPr>
      <w:r w:rsidRPr="005C5245">
        <w:t>Pani/Pana dane osobowe będą przetwarzane przez okres wynikający z przepisów prawa i przepisów kancelaryjnych przyjętych w MOPS Sulejówek.</w:t>
      </w:r>
    </w:p>
    <w:p w:rsidR="003217B7" w:rsidRDefault="00A60334" w:rsidP="002E39F8">
      <w:pPr>
        <w:pStyle w:val="Default"/>
        <w:numPr>
          <w:ilvl w:val="0"/>
          <w:numId w:val="3"/>
        </w:numPr>
        <w:spacing w:after="148"/>
        <w:jc w:val="both"/>
      </w:pPr>
      <w:r w:rsidRPr="005C5245">
        <w:t>Dane osobowe będą przechowywane:</w:t>
      </w:r>
    </w:p>
    <w:p w:rsidR="003217B7" w:rsidRDefault="00A60334" w:rsidP="00B17D51">
      <w:pPr>
        <w:pStyle w:val="Default"/>
        <w:numPr>
          <w:ilvl w:val="0"/>
          <w:numId w:val="4"/>
        </w:numPr>
        <w:spacing w:after="148"/>
        <w:jc w:val="both"/>
      </w:pPr>
      <w:r w:rsidRPr="005C5245">
        <w:t xml:space="preserve">w przypadku zatrudnienia w wyniku naboru dokumenty aplikacyjne zostaną dołączone do akt osobowych i będą przechowywane przez okres przewidziany dla dokumentacji pracowniczej, </w:t>
      </w:r>
    </w:p>
    <w:p w:rsidR="003217B7" w:rsidRDefault="00A60334" w:rsidP="004A4398">
      <w:pPr>
        <w:pStyle w:val="Default"/>
        <w:numPr>
          <w:ilvl w:val="0"/>
          <w:numId w:val="4"/>
        </w:numPr>
        <w:spacing w:after="148"/>
        <w:jc w:val="both"/>
      </w:pPr>
      <w:r w:rsidRPr="005C5245">
        <w:t>w przypadku osób aplikujących, które nie zostały zatrudnione, ale zakwalifikowały się do 5 najlepszych kandydatów, przez okres 3 miesięcy (art. 13a ust. 1 oraz art. 15 ust. 3 ustawy o pracownikach samorządowych stosuje się odpowiednio) od daty nawiązania stosunku pracy z osobą wyłonioną w drodze naboru, po tym terminie zostaną zniszczone w sposób mechaniczny przez pracownika prowadzącego sprawy kadrowe.</w:t>
      </w:r>
    </w:p>
    <w:p w:rsidR="003217B7" w:rsidRDefault="00A60334" w:rsidP="003217B7">
      <w:pPr>
        <w:pStyle w:val="Default"/>
        <w:numPr>
          <w:ilvl w:val="0"/>
          <w:numId w:val="4"/>
        </w:numPr>
        <w:spacing w:after="148"/>
        <w:jc w:val="both"/>
      </w:pPr>
      <w:r w:rsidRPr="005C5245">
        <w:t xml:space="preserve">w przypadku osób aplikujących, które nie zostały zatrudnione i nie zakwalifikowały się do 5 najlepszych kandydatów, przez okres 1 miesiąca od daty ogłoszenia wyniku naboru, po tym terminie zostaną zniszczone w sposób mechaniczny przez pracownika prowadzącego sprawy kadrowe. </w:t>
      </w:r>
    </w:p>
    <w:p w:rsidR="003217B7" w:rsidRDefault="00A60334" w:rsidP="003217B7">
      <w:pPr>
        <w:pStyle w:val="Default"/>
        <w:numPr>
          <w:ilvl w:val="0"/>
          <w:numId w:val="3"/>
        </w:numPr>
        <w:spacing w:after="148"/>
        <w:jc w:val="both"/>
      </w:pPr>
      <w:r w:rsidRPr="003217B7">
        <w:t>Pani/Pana dane osobowe nie będą przekazywane do państwa trzeciego i organizacji międzynarodowych.</w:t>
      </w:r>
    </w:p>
    <w:p w:rsidR="003217B7" w:rsidRDefault="00A60334" w:rsidP="0010683C">
      <w:pPr>
        <w:pStyle w:val="Default"/>
        <w:numPr>
          <w:ilvl w:val="0"/>
          <w:numId w:val="3"/>
        </w:numPr>
        <w:spacing w:after="148"/>
        <w:jc w:val="both"/>
      </w:pPr>
      <w:r w:rsidRPr="003217B7">
        <w:lastRenderedPageBreak/>
        <w:t xml:space="preserve">Pani/Pana dane osobowe nie będą przekazywane innym odbiorcom. </w:t>
      </w:r>
    </w:p>
    <w:p w:rsidR="003217B7" w:rsidRDefault="00A60334" w:rsidP="00751A52">
      <w:pPr>
        <w:pStyle w:val="Default"/>
        <w:numPr>
          <w:ilvl w:val="0"/>
          <w:numId w:val="3"/>
        </w:numPr>
        <w:spacing w:after="57"/>
        <w:jc w:val="both"/>
      </w:pPr>
      <w:r w:rsidRPr="005C5245">
        <w:t xml:space="preserve">Posiada Pani/Pan prawo dostępu do treści swoich danych oraz prawo ich sprostowania lub ograniczenia przetwarzania. </w:t>
      </w:r>
    </w:p>
    <w:p w:rsidR="003217B7" w:rsidRDefault="00A60334" w:rsidP="007A2959">
      <w:pPr>
        <w:pStyle w:val="Default"/>
        <w:numPr>
          <w:ilvl w:val="0"/>
          <w:numId w:val="3"/>
        </w:numPr>
        <w:spacing w:after="57"/>
        <w:jc w:val="both"/>
      </w:pPr>
      <w:r w:rsidRPr="003217B7">
        <w:t xml:space="preserve">Podanie przez Pana/Panią danych osobowych jest wymogiem ustawowym, z wyjątkiem danych osobowych oznaczonych jako fakultatywne (nieobowiązkowe), których podanie jest dobrowolne, ale konieczne do wzięcia udziału w naborze. </w:t>
      </w:r>
    </w:p>
    <w:p w:rsidR="003217B7" w:rsidRDefault="00A60334" w:rsidP="00661BC7">
      <w:pPr>
        <w:pStyle w:val="Default"/>
        <w:numPr>
          <w:ilvl w:val="0"/>
          <w:numId w:val="3"/>
        </w:numPr>
        <w:spacing w:after="57"/>
        <w:jc w:val="both"/>
      </w:pPr>
      <w:r w:rsidRPr="005C5245">
        <w:t xml:space="preserve">Podane przez Pana/Panią dane osobowe nie będą wykorzystywane do zautomatyzowanego podejmowania decyzji, w tym profilowania. </w:t>
      </w:r>
    </w:p>
    <w:p w:rsidR="00A60334" w:rsidRDefault="00A60334" w:rsidP="00661BC7">
      <w:pPr>
        <w:pStyle w:val="Default"/>
        <w:numPr>
          <w:ilvl w:val="0"/>
          <w:numId w:val="3"/>
        </w:numPr>
        <w:spacing w:after="57"/>
        <w:jc w:val="both"/>
      </w:pPr>
      <w:r w:rsidRPr="005C5245">
        <w:t xml:space="preserve">Posiada Pan/Pani prawo wniesienia skargi do organu nadzorczego, gdy uzna Pani/Pan, że przetwarzanie danych osobowych Pani/Pana dotyczące narusza przepisy ogólnego rozporządzenia </w:t>
      </w:r>
      <w:r>
        <w:t>Parlamentu Europe</w:t>
      </w:r>
      <w:r w:rsidRPr="003217B7">
        <w:rPr>
          <w:sz w:val="22"/>
          <w:szCs w:val="22"/>
        </w:rPr>
        <w:t xml:space="preserve">jskiego i Rady (UE) 2016/679 o ochronie danych osobowych z dnia 27 kwietnia 2016 r. zgodnie z art. 77. </w:t>
      </w:r>
    </w:p>
    <w:p w:rsidR="002A28AA" w:rsidRDefault="002A28AA"/>
    <w:sectPr w:rsidR="002A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E8C341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D6A5B"/>
    <w:multiLevelType w:val="hybridMultilevel"/>
    <w:tmpl w:val="C65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8DC"/>
    <w:multiLevelType w:val="hybridMultilevel"/>
    <w:tmpl w:val="CBECA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D53D01"/>
    <w:multiLevelType w:val="hybridMultilevel"/>
    <w:tmpl w:val="B768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B4A11"/>
    <w:multiLevelType w:val="hybridMultilevel"/>
    <w:tmpl w:val="6526F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0B94"/>
    <w:multiLevelType w:val="hybridMultilevel"/>
    <w:tmpl w:val="AC42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34"/>
    <w:rsid w:val="000D129C"/>
    <w:rsid w:val="00246C92"/>
    <w:rsid w:val="002A28AA"/>
    <w:rsid w:val="003217B7"/>
    <w:rsid w:val="00331815"/>
    <w:rsid w:val="003A124F"/>
    <w:rsid w:val="004262CE"/>
    <w:rsid w:val="007B2C65"/>
    <w:rsid w:val="009B094E"/>
    <w:rsid w:val="00A60334"/>
    <w:rsid w:val="00B17FD9"/>
    <w:rsid w:val="00B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B31"/>
  <w15:chartTrackingRefBased/>
  <w15:docId w15:val="{2B548A1A-55F7-43D9-B4FC-E6F0CEC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60334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rsid w:val="00A60334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Matejak</dc:creator>
  <cp:keywords/>
  <dc:description/>
  <cp:lastModifiedBy>Anna Matejak</cp:lastModifiedBy>
  <cp:revision>9</cp:revision>
  <dcterms:created xsi:type="dcterms:W3CDTF">2023-12-11T10:34:00Z</dcterms:created>
  <dcterms:modified xsi:type="dcterms:W3CDTF">2023-12-12T09:29:00Z</dcterms:modified>
</cp:coreProperties>
</file>